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BDF8" w14:textId="55A8E7F1" w:rsidR="00A928A5" w:rsidRDefault="00D47827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b/>
          <w:i/>
          <w:iCs/>
          <w:noProof/>
          <w:sz w:val="48"/>
          <w:szCs w:val="48"/>
        </w:rPr>
      </w:pPr>
      <w:r w:rsidRPr="005D7DA1">
        <w:rPr>
          <w:rFonts w:ascii="Arial" w:eastAsia="Calibri" w:hAnsi="Arial" w:cs="Arial"/>
          <w:b/>
          <w:i/>
          <w:iCs/>
          <w:noProof/>
          <w:sz w:val="22"/>
          <w:szCs w:val="22"/>
        </w:rPr>
        <w:drawing>
          <wp:inline distT="0" distB="0" distL="0" distR="0" wp14:anchorId="4BD6E6E3" wp14:editId="0E64603E">
            <wp:extent cx="1655286" cy="121920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3" cy="123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FFFE1" w14:textId="1ACC595B" w:rsidR="00A928A5" w:rsidRPr="00A56DFF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b/>
          <w:i/>
          <w:iCs/>
          <w:noProof/>
          <w:sz w:val="48"/>
          <w:szCs w:val="48"/>
        </w:rPr>
      </w:pPr>
      <w:r w:rsidRPr="00A56DFF">
        <w:rPr>
          <w:rFonts w:ascii="Arial" w:eastAsia="Calibri" w:hAnsi="Arial" w:cs="Arial"/>
          <w:b/>
          <w:i/>
          <w:iCs/>
          <w:noProof/>
          <w:sz w:val="48"/>
          <w:szCs w:val="48"/>
        </w:rPr>
        <w:t>MUNICIPALITY OF WALVIS BAY</w:t>
      </w:r>
    </w:p>
    <w:p w14:paraId="5FA82BCF" w14:textId="77777777" w:rsidR="00A928A5" w:rsidRPr="005D7DA1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b/>
          <w:i/>
          <w:iCs/>
          <w:noProof/>
          <w:sz w:val="8"/>
          <w:szCs w:val="8"/>
        </w:rPr>
      </w:pPr>
    </w:p>
    <w:p w14:paraId="51A59291" w14:textId="77777777" w:rsidR="00A928A5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i/>
          <w:iCs/>
          <w:noProof/>
          <w:sz w:val="32"/>
          <w:szCs w:val="32"/>
        </w:rPr>
      </w:pPr>
      <w:r>
        <w:rPr>
          <w:rFonts w:ascii="Arial" w:eastAsia="Calibri" w:hAnsi="Arial" w:cs="Arial"/>
          <w:i/>
          <w:iCs/>
          <w:noProof/>
          <w:sz w:val="32"/>
          <w:szCs w:val="32"/>
        </w:rPr>
        <w:t>OPEN NATIONAL BID INVITATION</w:t>
      </w:r>
    </w:p>
    <w:p w14:paraId="57F4B3DE" w14:textId="77777777" w:rsidR="00A928A5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i/>
          <w:iCs/>
          <w:noProof/>
          <w:sz w:val="32"/>
          <w:szCs w:val="32"/>
        </w:rPr>
      </w:pPr>
    </w:p>
    <w:p w14:paraId="61A53AC4" w14:textId="51894F4C" w:rsidR="00A928A5" w:rsidRDefault="00A928A5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Procurement No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</w:r>
      <w:r w:rsidR="00C30231">
        <w:rPr>
          <w:rFonts w:ascii="Arial" w:eastAsia="Calibri" w:hAnsi="Arial" w:cs="Arial"/>
          <w:noProof/>
          <w:sz w:val="32"/>
          <w:szCs w:val="32"/>
        </w:rPr>
        <w:t>N</w:t>
      </w:r>
      <w:r w:rsidR="00DE36AF">
        <w:rPr>
          <w:rFonts w:ascii="Arial" w:eastAsia="Calibri" w:hAnsi="Arial" w:cs="Arial"/>
          <w:noProof/>
          <w:sz w:val="32"/>
          <w:szCs w:val="32"/>
        </w:rPr>
        <w:t>CS/ONB/MWB-</w:t>
      </w:r>
      <w:r w:rsidR="0065232B">
        <w:rPr>
          <w:rFonts w:ascii="Arial" w:eastAsia="Calibri" w:hAnsi="Arial" w:cs="Arial"/>
          <w:noProof/>
          <w:sz w:val="32"/>
          <w:szCs w:val="32"/>
        </w:rPr>
        <w:t>1</w:t>
      </w:r>
      <w:r w:rsidR="00DE36AF">
        <w:rPr>
          <w:rFonts w:ascii="Arial" w:eastAsia="Calibri" w:hAnsi="Arial" w:cs="Arial"/>
          <w:noProof/>
          <w:sz w:val="32"/>
          <w:szCs w:val="32"/>
        </w:rPr>
        <w:t>/202</w:t>
      </w:r>
      <w:r w:rsidR="00EE6258">
        <w:rPr>
          <w:rFonts w:ascii="Arial" w:eastAsia="Calibri" w:hAnsi="Arial" w:cs="Arial"/>
          <w:noProof/>
          <w:sz w:val="32"/>
          <w:szCs w:val="32"/>
        </w:rPr>
        <w:t>1</w:t>
      </w:r>
    </w:p>
    <w:p w14:paraId="0714E56F" w14:textId="77777777" w:rsidR="00DE36AF" w:rsidRPr="00DE36A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</w:p>
    <w:p w14:paraId="0CC1E720" w14:textId="3CDD6E8A" w:rsidR="00A928A5" w:rsidRDefault="00A928A5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Desciption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="00DE36AF">
        <w:rPr>
          <w:rFonts w:ascii="Arial" w:eastAsia="Calibri" w:hAnsi="Arial" w:cs="Arial"/>
          <w:noProof/>
          <w:sz w:val="32"/>
          <w:szCs w:val="32"/>
        </w:rPr>
        <w:tab/>
      </w:r>
      <w:r w:rsidR="00EE6258">
        <w:rPr>
          <w:rFonts w:ascii="Arial" w:eastAsia="Calibri" w:hAnsi="Arial" w:cs="Arial"/>
          <w:noProof/>
          <w:sz w:val="32"/>
          <w:szCs w:val="32"/>
        </w:rPr>
        <w:t>Valuation</w:t>
      </w:r>
      <w:r w:rsidR="00DE36AF">
        <w:rPr>
          <w:rFonts w:ascii="Arial" w:eastAsia="Calibri" w:hAnsi="Arial" w:cs="Arial"/>
          <w:noProof/>
          <w:sz w:val="32"/>
          <w:szCs w:val="32"/>
        </w:rPr>
        <w:t xml:space="preserve"> services </w:t>
      </w:r>
      <w:r w:rsidR="00EE6258">
        <w:rPr>
          <w:rFonts w:ascii="Arial" w:eastAsia="Calibri" w:hAnsi="Arial" w:cs="Arial"/>
          <w:noProof/>
          <w:sz w:val="32"/>
          <w:szCs w:val="32"/>
        </w:rPr>
        <w:t xml:space="preserve">as municipal valuer for the period 2021 – 2026 </w:t>
      </w:r>
    </w:p>
    <w:p w14:paraId="27C78E30" w14:textId="77777777" w:rsidR="00DE36AF" w:rsidRPr="00DE36A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780" w:hanging="3780"/>
        <w:rPr>
          <w:rFonts w:ascii="Arial" w:eastAsia="Calibri" w:hAnsi="Arial" w:cs="Arial"/>
          <w:noProof/>
          <w:sz w:val="32"/>
          <w:szCs w:val="32"/>
        </w:rPr>
      </w:pPr>
    </w:p>
    <w:p w14:paraId="42FC63BA" w14:textId="6D119578" w:rsidR="00A928A5" w:rsidRDefault="00A928A5" w:rsidP="0095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Scope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="001F10C5">
        <w:rPr>
          <w:rFonts w:ascii="Arial" w:eastAsia="Calibri" w:hAnsi="Arial" w:cs="Arial"/>
          <w:noProof/>
          <w:sz w:val="32"/>
          <w:szCs w:val="32"/>
        </w:rPr>
        <w:tab/>
        <w:t xml:space="preserve">To </w:t>
      </w:r>
      <w:r w:rsidR="00EE6258">
        <w:rPr>
          <w:rFonts w:ascii="Arial" w:eastAsia="Calibri" w:hAnsi="Arial" w:cs="Arial"/>
          <w:noProof/>
          <w:sz w:val="32"/>
          <w:szCs w:val="32"/>
        </w:rPr>
        <w:t>prepare the general valuation roll and all subsequent interim valuation rolls for the period 2021 - 2026</w:t>
      </w:r>
    </w:p>
    <w:p w14:paraId="6AE52537" w14:textId="77777777" w:rsidR="00DE36AF" w:rsidRPr="00DE36A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</w:p>
    <w:p w14:paraId="72002047" w14:textId="420368FC" w:rsidR="00EE6258" w:rsidRDefault="00A928A5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Pre</w:t>
      </w:r>
      <w:r w:rsidR="00D47827" w:rsidRPr="00DE36AF">
        <w:rPr>
          <w:rFonts w:ascii="Arial" w:eastAsia="Calibri" w:hAnsi="Arial" w:cs="Arial"/>
          <w:b/>
          <w:bCs/>
          <w:noProof/>
          <w:sz w:val="32"/>
          <w:szCs w:val="32"/>
        </w:rPr>
        <w:t>requisites</w:t>
      </w:r>
      <w:r w:rsidR="00D47827"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="001F10C5">
        <w:rPr>
          <w:rFonts w:ascii="Arial" w:eastAsia="Calibri" w:hAnsi="Arial" w:cs="Arial"/>
          <w:noProof/>
          <w:sz w:val="32"/>
          <w:szCs w:val="32"/>
        </w:rPr>
        <w:tab/>
      </w:r>
      <w:r w:rsidR="009509B5">
        <w:rPr>
          <w:rFonts w:ascii="Arial" w:eastAsia="Calibri" w:hAnsi="Arial" w:cs="Arial"/>
          <w:noProof/>
          <w:sz w:val="32"/>
          <w:szCs w:val="32"/>
        </w:rPr>
        <w:t xml:space="preserve">The consultant must have </w:t>
      </w:r>
      <w:r w:rsidR="00565ADF">
        <w:rPr>
          <w:rFonts w:ascii="Arial" w:eastAsia="Calibri" w:hAnsi="Arial" w:cs="Arial"/>
          <w:noProof/>
          <w:sz w:val="32"/>
          <w:szCs w:val="32"/>
        </w:rPr>
        <w:t>a</w:t>
      </w:r>
      <w:r w:rsidR="00EE6258">
        <w:rPr>
          <w:rFonts w:ascii="Arial" w:eastAsia="Calibri" w:hAnsi="Arial" w:cs="Arial"/>
          <w:noProof/>
          <w:sz w:val="32"/>
          <w:szCs w:val="32"/>
        </w:rPr>
        <w:t xml:space="preserve">n appointment as an Appraiser by the Master of the High Court and at least </w:t>
      </w:r>
      <w:r w:rsidR="00C30231">
        <w:rPr>
          <w:rFonts w:ascii="Arial" w:eastAsia="Calibri" w:hAnsi="Arial" w:cs="Arial"/>
          <w:noProof/>
          <w:sz w:val="32"/>
          <w:szCs w:val="32"/>
        </w:rPr>
        <w:t xml:space="preserve">10 years experience of </w:t>
      </w:r>
      <w:r w:rsidR="00C360B3">
        <w:rPr>
          <w:rFonts w:ascii="Arial" w:eastAsia="Calibri" w:hAnsi="Arial" w:cs="Arial"/>
          <w:noProof/>
          <w:sz w:val="32"/>
          <w:szCs w:val="32"/>
        </w:rPr>
        <w:t xml:space="preserve">property valuations of </w:t>
      </w:r>
      <w:r w:rsidR="00C30231">
        <w:rPr>
          <w:rFonts w:ascii="Arial" w:eastAsia="Calibri" w:hAnsi="Arial" w:cs="Arial"/>
          <w:noProof/>
          <w:sz w:val="32"/>
          <w:szCs w:val="32"/>
        </w:rPr>
        <w:t xml:space="preserve">a town in Namibia with approximately 6,000 properties </w:t>
      </w:r>
    </w:p>
    <w:p w14:paraId="4BB96C96" w14:textId="6AB22DA0" w:rsidR="00DE36AF" w:rsidRPr="00DE36AF" w:rsidRDefault="00565ADF" w:rsidP="00EE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>
        <w:rPr>
          <w:rFonts w:ascii="Arial" w:eastAsia="Calibri" w:hAnsi="Arial" w:cs="Arial"/>
          <w:noProof/>
          <w:sz w:val="32"/>
          <w:szCs w:val="32"/>
        </w:rPr>
        <w:t xml:space="preserve"> </w:t>
      </w:r>
    </w:p>
    <w:p w14:paraId="2268622D" w14:textId="378363F4" w:rsidR="00DE36AF" w:rsidRPr="00D134A6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hAnsi="Arial" w:cs="Arial"/>
          <w:spacing w:val="-2"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Closing date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</w:r>
      <w:r w:rsidRPr="00D134A6">
        <w:rPr>
          <w:rFonts w:ascii="Arial" w:hAnsi="Arial" w:cs="Arial"/>
          <w:spacing w:val="-2"/>
          <w:sz w:val="32"/>
          <w:szCs w:val="32"/>
        </w:rPr>
        <w:t>Friday 2</w:t>
      </w:r>
      <w:r w:rsidR="009509B5" w:rsidRPr="00D134A6">
        <w:rPr>
          <w:rFonts w:ascii="Arial" w:hAnsi="Arial" w:cs="Arial"/>
          <w:spacing w:val="-2"/>
          <w:sz w:val="32"/>
          <w:szCs w:val="32"/>
        </w:rPr>
        <w:t>3 April 20</w:t>
      </w:r>
      <w:r w:rsidRPr="00D134A6">
        <w:rPr>
          <w:rFonts w:ascii="Arial" w:hAnsi="Arial" w:cs="Arial"/>
          <w:spacing w:val="-2"/>
          <w:sz w:val="32"/>
          <w:szCs w:val="32"/>
        </w:rPr>
        <w:t>21 at 11:00</w:t>
      </w:r>
    </w:p>
    <w:p w14:paraId="7F7CA639" w14:textId="6C01DC5B" w:rsidR="00DE36AF" w:rsidRPr="00D134A6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hAnsi="Arial" w:cs="Arial"/>
          <w:spacing w:val="-2"/>
          <w:sz w:val="32"/>
          <w:szCs w:val="32"/>
        </w:rPr>
      </w:pPr>
    </w:p>
    <w:p w14:paraId="5721055F" w14:textId="4ECA8AB3" w:rsidR="00DE36AF" w:rsidRPr="00D134A6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hAnsi="Arial" w:cs="Arial"/>
          <w:spacing w:val="-2"/>
          <w:sz w:val="32"/>
          <w:szCs w:val="32"/>
        </w:rPr>
      </w:pPr>
      <w:r w:rsidRPr="00D134A6">
        <w:rPr>
          <w:rFonts w:ascii="Arial" w:hAnsi="Arial" w:cs="Arial"/>
          <w:b/>
          <w:bCs/>
          <w:spacing w:val="-2"/>
          <w:sz w:val="32"/>
          <w:szCs w:val="32"/>
        </w:rPr>
        <w:t>Documents</w:t>
      </w:r>
      <w:r w:rsidRPr="00D134A6">
        <w:rPr>
          <w:rFonts w:ascii="Arial" w:hAnsi="Arial" w:cs="Arial"/>
          <w:b/>
          <w:bCs/>
          <w:spacing w:val="-2"/>
          <w:sz w:val="32"/>
          <w:szCs w:val="32"/>
        </w:rPr>
        <w:tab/>
      </w:r>
      <w:r w:rsidRPr="00D134A6">
        <w:rPr>
          <w:rFonts w:ascii="Arial" w:hAnsi="Arial" w:cs="Arial"/>
          <w:spacing w:val="-2"/>
          <w:sz w:val="32"/>
          <w:szCs w:val="32"/>
        </w:rPr>
        <w:t>:</w:t>
      </w:r>
      <w:r w:rsidRPr="00D134A6">
        <w:rPr>
          <w:rFonts w:ascii="Arial" w:hAnsi="Arial" w:cs="Arial"/>
          <w:b/>
          <w:bCs/>
          <w:spacing w:val="-2"/>
          <w:sz w:val="32"/>
          <w:szCs w:val="32"/>
        </w:rPr>
        <w:tab/>
      </w:r>
      <w:r w:rsidRPr="00D134A6">
        <w:rPr>
          <w:rFonts w:ascii="Arial" w:hAnsi="Arial" w:cs="Arial"/>
          <w:spacing w:val="-2"/>
          <w:sz w:val="32"/>
          <w:szCs w:val="32"/>
        </w:rPr>
        <w:t xml:space="preserve">Available from Ms. </w:t>
      </w:r>
      <w:r w:rsidRPr="00D134A6">
        <w:rPr>
          <w:rFonts w:ascii="Arial" w:eastAsia="Calibri" w:hAnsi="Arial" w:cs="Arial"/>
          <w:sz w:val="32"/>
          <w:szCs w:val="32"/>
        </w:rPr>
        <w:t xml:space="preserve">Felicia Pritzlaff, Room 201, Civic Centre, </w:t>
      </w:r>
      <w:proofErr w:type="spellStart"/>
      <w:r w:rsidRPr="00D134A6">
        <w:rPr>
          <w:rFonts w:ascii="Arial" w:eastAsia="Calibri" w:hAnsi="Arial" w:cs="Arial"/>
          <w:sz w:val="32"/>
          <w:szCs w:val="32"/>
        </w:rPr>
        <w:t>Nangolo</w:t>
      </w:r>
      <w:proofErr w:type="spellEnd"/>
      <w:r w:rsidRPr="00D134A6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134A6">
        <w:rPr>
          <w:rFonts w:ascii="Arial" w:eastAsia="Calibri" w:hAnsi="Arial" w:cs="Arial"/>
          <w:sz w:val="32"/>
          <w:szCs w:val="32"/>
        </w:rPr>
        <w:t>Mbumba</w:t>
      </w:r>
      <w:proofErr w:type="spellEnd"/>
      <w:r w:rsidRPr="00D134A6">
        <w:rPr>
          <w:rFonts w:ascii="Arial" w:eastAsia="Calibri" w:hAnsi="Arial" w:cs="Arial"/>
          <w:sz w:val="32"/>
          <w:szCs w:val="32"/>
        </w:rPr>
        <w:t xml:space="preserve"> Drive, Walvis Bay (T</w:t>
      </w:r>
      <w:r w:rsidRPr="00D134A6">
        <w:rPr>
          <w:rFonts w:ascii="Arial" w:hAnsi="Arial" w:cs="Arial"/>
          <w:sz w:val="32"/>
          <w:szCs w:val="32"/>
        </w:rPr>
        <w:t>el 064 2013206; e-mail: fpritzlaff@walvisbaycc.org.na)</w:t>
      </w:r>
    </w:p>
    <w:p w14:paraId="32E0F16A" w14:textId="4761D089" w:rsidR="00D47827" w:rsidRPr="00D134A6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</w:p>
    <w:p w14:paraId="064BAF96" w14:textId="77777777" w:rsidR="00DE36AF" w:rsidRPr="00D134A6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sz w:val="32"/>
          <w:szCs w:val="32"/>
        </w:rPr>
      </w:pPr>
      <w:r w:rsidRPr="00D134A6">
        <w:rPr>
          <w:rFonts w:ascii="Arial" w:eastAsia="Calibri" w:hAnsi="Arial" w:cs="Arial"/>
          <w:b/>
          <w:bCs/>
          <w:noProof/>
          <w:sz w:val="32"/>
          <w:szCs w:val="32"/>
        </w:rPr>
        <w:t>Document cost</w:t>
      </w:r>
      <w:r w:rsidRPr="00D134A6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D134A6">
        <w:rPr>
          <w:rFonts w:ascii="Arial" w:eastAsia="Calibri" w:hAnsi="Arial" w:cs="Arial"/>
          <w:noProof/>
          <w:sz w:val="32"/>
          <w:szCs w:val="32"/>
        </w:rPr>
        <w:tab/>
      </w:r>
      <w:r w:rsidRPr="00D134A6">
        <w:rPr>
          <w:rFonts w:ascii="Arial" w:hAnsi="Arial" w:cs="Arial"/>
          <w:spacing w:val="-2"/>
          <w:sz w:val="32"/>
          <w:szCs w:val="32"/>
        </w:rPr>
        <w:t xml:space="preserve">N$ 300.00 (non-refundable) per bid document </w:t>
      </w:r>
      <w:r w:rsidRPr="00D134A6">
        <w:rPr>
          <w:rFonts w:ascii="Arial" w:eastAsia="Calibri" w:hAnsi="Arial" w:cs="Arial"/>
          <w:sz w:val="32"/>
          <w:szCs w:val="32"/>
        </w:rPr>
        <w:t xml:space="preserve"> </w:t>
      </w:r>
    </w:p>
    <w:p w14:paraId="1FF3AFCC" w14:textId="198B0BAD" w:rsidR="00D47827" w:rsidRPr="00D134A6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  <w:r w:rsidRPr="00D134A6">
        <w:rPr>
          <w:rFonts w:ascii="Arial" w:eastAsia="Calibri" w:hAnsi="Arial" w:cs="Arial"/>
          <w:sz w:val="32"/>
          <w:szCs w:val="32"/>
        </w:rPr>
        <w:t xml:space="preserve">       </w:t>
      </w:r>
    </w:p>
    <w:p w14:paraId="1FA054D7" w14:textId="7C1941C6" w:rsidR="00D47827" w:rsidRPr="00D134A6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  <w:tab w:val="left" w:pos="3690"/>
        </w:tabs>
        <w:rPr>
          <w:rFonts w:ascii="Arial" w:eastAsia="Calibri" w:hAnsi="Arial" w:cs="Arial"/>
          <w:noProof/>
          <w:sz w:val="32"/>
          <w:szCs w:val="32"/>
        </w:rPr>
      </w:pPr>
      <w:r w:rsidRPr="00D134A6">
        <w:rPr>
          <w:rFonts w:ascii="Arial" w:eastAsia="Calibri" w:hAnsi="Arial" w:cs="Arial"/>
          <w:b/>
          <w:bCs/>
          <w:noProof/>
          <w:sz w:val="32"/>
          <w:szCs w:val="32"/>
        </w:rPr>
        <w:t>Submission</w:t>
      </w:r>
      <w:r w:rsidRPr="00D134A6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D134A6">
        <w:rPr>
          <w:rFonts w:ascii="Arial" w:eastAsia="Calibri" w:hAnsi="Arial" w:cs="Arial"/>
          <w:noProof/>
          <w:sz w:val="32"/>
          <w:szCs w:val="32"/>
        </w:rPr>
        <w:tab/>
        <w:t>Bid Box 3 (</w:t>
      </w:r>
      <w:r w:rsidRPr="00D134A6">
        <w:rPr>
          <w:rFonts w:ascii="Arial" w:eastAsia="Calibri" w:hAnsi="Arial" w:cs="Arial"/>
          <w:noProof/>
          <w:color w:val="FF0000"/>
          <w:sz w:val="32"/>
          <w:szCs w:val="32"/>
        </w:rPr>
        <w:t>Red Bid Box</w:t>
      </w:r>
      <w:r w:rsidRPr="00D134A6">
        <w:rPr>
          <w:rFonts w:ascii="Arial" w:eastAsia="Calibri" w:hAnsi="Arial" w:cs="Arial"/>
          <w:noProof/>
          <w:sz w:val="32"/>
          <w:szCs w:val="32"/>
        </w:rPr>
        <w:t xml:space="preserve">) </w:t>
      </w:r>
      <w:r w:rsidRPr="00D134A6">
        <w:rPr>
          <w:rFonts w:ascii="Arial" w:eastAsia="Calibri" w:hAnsi="Arial" w:cs="Arial"/>
          <w:sz w:val="32"/>
          <w:szCs w:val="32"/>
        </w:rPr>
        <w:t xml:space="preserve">Foyer of Civic Centre, </w:t>
      </w:r>
      <w:r w:rsidR="00DE36AF" w:rsidRPr="00D134A6">
        <w:rPr>
          <w:rFonts w:ascii="Arial" w:eastAsia="Calibri" w:hAnsi="Arial" w:cs="Arial"/>
          <w:b/>
          <w:bCs/>
          <w:noProof/>
          <w:sz w:val="32"/>
          <w:szCs w:val="32"/>
        </w:rPr>
        <w:t>address</w:t>
      </w:r>
      <w:r w:rsidR="00DE36AF" w:rsidRPr="00D134A6">
        <w:rPr>
          <w:rFonts w:ascii="Arial" w:eastAsia="Calibri" w:hAnsi="Arial" w:cs="Arial"/>
          <w:sz w:val="32"/>
          <w:szCs w:val="32"/>
        </w:rPr>
        <w:t xml:space="preserve"> </w:t>
      </w:r>
      <w:r w:rsidR="00DE36AF" w:rsidRPr="00D134A6">
        <w:rPr>
          <w:rFonts w:ascii="Arial" w:eastAsia="Calibri" w:hAnsi="Arial" w:cs="Arial"/>
          <w:sz w:val="32"/>
          <w:szCs w:val="32"/>
        </w:rPr>
        <w:tab/>
      </w:r>
      <w:r w:rsidR="00DE36AF" w:rsidRPr="00D134A6">
        <w:rPr>
          <w:rFonts w:ascii="Arial" w:eastAsia="Calibri" w:hAnsi="Arial" w:cs="Arial"/>
          <w:sz w:val="32"/>
          <w:szCs w:val="32"/>
        </w:rPr>
        <w:tab/>
      </w:r>
      <w:proofErr w:type="spellStart"/>
      <w:r w:rsidRPr="00D134A6">
        <w:rPr>
          <w:rFonts w:ascii="Arial" w:eastAsia="Calibri" w:hAnsi="Arial" w:cs="Arial"/>
          <w:sz w:val="32"/>
          <w:szCs w:val="32"/>
        </w:rPr>
        <w:t>Nangolo</w:t>
      </w:r>
      <w:proofErr w:type="spellEnd"/>
      <w:r w:rsidRPr="00D134A6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134A6">
        <w:rPr>
          <w:rFonts w:ascii="Arial" w:eastAsia="Calibri" w:hAnsi="Arial" w:cs="Arial"/>
          <w:sz w:val="32"/>
          <w:szCs w:val="32"/>
        </w:rPr>
        <w:t>Mbumba</w:t>
      </w:r>
      <w:proofErr w:type="spellEnd"/>
      <w:r w:rsidRPr="00D134A6">
        <w:rPr>
          <w:rFonts w:ascii="Arial" w:eastAsia="Calibri" w:hAnsi="Arial" w:cs="Arial"/>
          <w:sz w:val="32"/>
          <w:szCs w:val="32"/>
        </w:rPr>
        <w:t xml:space="preserve"> Drive, Walvis Bay</w:t>
      </w:r>
    </w:p>
    <w:p w14:paraId="11BB4A3B" w14:textId="77777777" w:rsidR="00A928A5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28A5" w:rsidSect="00A928A5">
      <w:pgSz w:w="11906" w:h="16838"/>
      <w:pgMar w:top="1152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7BD1"/>
    <w:multiLevelType w:val="hybridMultilevel"/>
    <w:tmpl w:val="874E33F2"/>
    <w:lvl w:ilvl="0" w:tplc="1C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4D5E595E"/>
    <w:multiLevelType w:val="hybridMultilevel"/>
    <w:tmpl w:val="5C4E9300"/>
    <w:lvl w:ilvl="0" w:tplc="1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065"/>
    <w:multiLevelType w:val="hybridMultilevel"/>
    <w:tmpl w:val="ECCCD9D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4EE61C74"/>
    <w:multiLevelType w:val="hybridMultilevel"/>
    <w:tmpl w:val="779E4F8C"/>
    <w:lvl w:ilvl="0" w:tplc="1C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4" w15:restartNumberingAfterBreak="0">
    <w:nsid w:val="666578C6"/>
    <w:multiLevelType w:val="hybridMultilevel"/>
    <w:tmpl w:val="2682BEC6"/>
    <w:lvl w:ilvl="0" w:tplc="1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6F5E347A"/>
    <w:multiLevelType w:val="hybridMultilevel"/>
    <w:tmpl w:val="F856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4F"/>
    <w:rsid w:val="000372AD"/>
    <w:rsid w:val="00044A5D"/>
    <w:rsid w:val="000530DB"/>
    <w:rsid w:val="000546B6"/>
    <w:rsid w:val="000B3D09"/>
    <w:rsid w:val="000C33EA"/>
    <w:rsid w:val="000D2603"/>
    <w:rsid w:val="000D4346"/>
    <w:rsid w:val="001139C5"/>
    <w:rsid w:val="00113F53"/>
    <w:rsid w:val="00115836"/>
    <w:rsid w:val="00122AB4"/>
    <w:rsid w:val="001913D9"/>
    <w:rsid w:val="00193BC5"/>
    <w:rsid w:val="001D7200"/>
    <w:rsid w:val="001E6902"/>
    <w:rsid w:val="001F10C5"/>
    <w:rsid w:val="001F210F"/>
    <w:rsid w:val="00207559"/>
    <w:rsid w:val="002120E5"/>
    <w:rsid w:val="002307E4"/>
    <w:rsid w:val="002367D8"/>
    <w:rsid w:val="00280B1C"/>
    <w:rsid w:val="00285FAC"/>
    <w:rsid w:val="002D1B7B"/>
    <w:rsid w:val="002D79CE"/>
    <w:rsid w:val="00343EDA"/>
    <w:rsid w:val="00355A3F"/>
    <w:rsid w:val="0037671A"/>
    <w:rsid w:val="003E0A4F"/>
    <w:rsid w:val="003F1ABD"/>
    <w:rsid w:val="00404307"/>
    <w:rsid w:val="00444861"/>
    <w:rsid w:val="00461BA4"/>
    <w:rsid w:val="00467C4C"/>
    <w:rsid w:val="00473F29"/>
    <w:rsid w:val="0050222B"/>
    <w:rsid w:val="00517512"/>
    <w:rsid w:val="00524A58"/>
    <w:rsid w:val="005464DF"/>
    <w:rsid w:val="00555353"/>
    <w:rsid w:val="00563B33"/>
    <w:rsid w:val="00564DDE"/>
    <w:rsid w:val="00565ADF"/>
    <w:rsid w:val="00577E3C"/>
    <w:rsid w:val="005836DA"/>
    <w:rsid w:val="005845DE"/>
    <w:rsid w:val="005866F2"/>
    <w:rsid w:val="005D09B3"/>
    <w:rsid w:val="005D7DA1"/>
    <w:rsid w:val="0065232B"/>
    <w:rsid w:val="006A2602"/>
    <w:rsid w:val="006F294F"/>
    <w:rsid w:val="0070668B"/>
    <w:rsid w:val="00755DD5"/>
    <w:rsid w:val="00767765"/>
    <w:rsid w:val="00772D4E"/>
    <w:rsid w:val="007A067A"/>
    <w:rsid w:val="007A4E0C"/>
    <w:rsid w:val="007A5EB2"/>
    <w:rsid w:val="007A688F"/>
    <w:rsid w:val="007C244F"/>
    <w:rsid w:val="007D2110"/>
    <w:rsid w:val="007E7B61"/>
    <w:rsid w:val="007F7B8B"/>
    <w:rsid w:val="00814975"/>
    <w:rsid w:val="0086527A"/>
    <w:rsid w:val="00891D9C"/>
    <w:rsid w:val="008A4407"/>
    <w:rsid w:val="008B6CE8"/>
    <w:rsid w:val="008D143F"/>
    <w:rsid w:val="008E06B9"/>
    <w:rsid w:val="008F6BEA"/>
    <w:rsid w:val="00904259"/>
    <w:rsid w:val="00920F12"/>
    <w:rsid w:val="00922496"/>
    <w:rsid w:val="009509B5"/>
    <w:rsid w:val="00993A98"/>
    <w:rsid w:val="009B1DAC"/>
    <w:rsid w:val="009D24C5"/>
    <w:rsid w:val="009D495A"/>
    <w:rsid w:val="009D5BC7"/>
    <w:rsid w:val="009E7AD6"/>
    <w:rsid w:val="009F1E96"/>
    <w:rsid w:val="009F30D2"/>
    <w:rsid w:val="00A56DFF"/>
    <w:rsid w:val="00A65B65"/>
    <w:rsid w:val="00A928A5"/>
    <w:rsid w:val="00AC13A6"/>
    <w:rsid w:val="00AD075E"/>
    <w:rsid w:val="00AF4A39"/>
    <w:rsid w:val="00AF6E71"/>
    <w:rsid w:val="00B03A35"/>
    <w:rsid w:val="00B1090A"/>
    <w:rsid w:val="00B56742"/>
    <w:rsid w:val="00B63C1C"/>
    <w:rsid w:val="00B8606B"/>
    <w:rsid w:val="00B9138B"/>
    <w:rsid w:val="00BB3642"/>
    <w:rsid w:val="00BB788F"/>
    <w:rsid w:val="00BF280B"/>
    <w:rsid w:val="00C039E0"/>
    <w:rsid w:val="00C17A44"/>
    <w:rsid w:val="00C30231"/>
    <w:rsid w:val="00C360B3"/>
    <w:rsid w:val="00C4799B"/>
    <w:rsid w:val="00C62441"/>
    <w:rsid w:val="00C909FC"/>
    <w:rsid w:val="00CB039E"/>
    <w:rsid w:val="00CB7B21"/>
    <w:rsid w:val="00CC2C51"/>
    <w:rsid w:val="00CC76E8"/>
    <w:rsid w:val="00D07C33"/>
    <w:rsid w:val="00D10E79"/>
    <w:rsid w:val="00D134A6"/>
    <w:rsid w:val="00D47827"/>
    <w:rsid w:val="00D64479"/>
    <w:rsid w:val="00D67B52"/>
    <w:rsid w:val="00D954C3"/>
    <w:rsid w:val="00DA6B06"/>
    <w:rsid w:val="00DD1B24"/>
    <w:rsid w:val="00DE36AF"/>
    <w:rsid w:val="00E12D2E"/>
    <w:rsid w:val="00E1521C"/>
    <w:rsid w:val="00EB27F9"/>
    <w:rsid w:val="00ED393F"/>
    <w:rsid w:val="00EE6258"/>
    <w:rsid w:val="00F424BD"/>
    <w:rsid w:val="00FB1159"/>
    <w:rsid w:val="00FB67D2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6C17"/>
  <w15:docId w15:val="{619A47CC-6BAF-4E77-8AA7-47A5C02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0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E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37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 Kaanjosa</dc:creator>
  <cp:lastModifiedBy>Jan Kruger</cp:lastModifiedBy>
  <cp:revision>5</cp:revision>
  <cp:lastPrinted>2021-03-17T10:22:00Z</cp:lastPrinted>
  <dcterms:created xsi:type="dcterms:W3CDTF">2021-03-17T09:32:00Z</dcterms:created>
  <dcterms:modified xsi:type="dcterms:W3CDTF">2021-03-17T10:23:00Z</dcterms:modified>
</cp:coreProperties>
</file>